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AC" w:rsidRPr="00662E3E" w:rsidRDefault="002849C9" w:rsidP="00662E3E">
      <w:pPr>
        <w:jc w:val="both"/>
        <w:rPr>
          <w:rFonts w:ascii="Times New Roman" w:hAnsi="Times New Roman" w:cs="Times New Roman"/>
        </w:rPr>
      </w:pPr>
      <w:r w:rsidRPr="00662E3E">
        <w:rPr>
          <w:rFonts w:ascii="Times New Roman" w:hAnsi="Times New Roman" w:cs="Times New Roman"/>
        </w:rPr>
        <w:t xml:space="preserve">Indica ao Secretário de Obras, em caráter de reiteração, a melhoria do asfalto na esquina das Ruas </w:t>
      </w:r>
      <w:proofErr w:type="spellStart"/>
      <w:r w:rsidRPr="00662E3E">
        <w:rPr>
          <w:rFonts w:ascii="Times New Roman" w:hAnsi="Times New Roman" w:cs="Times New Roman"/>
        </w:rPr>
        <w:t>Lavina</w:t>
      </w:r>
      <w:proofErr w:type="spellEnd"/>
      <w:r w:rsidRPr="00662E3E">
        <w:rPr>
          <w:rFonts w:ascii="Times New Roman" w:hAnsi="Times New Roman" w:cs="Times New Roman"/>
        </w:rPr>
        <w:t xml:space="preserve"> Campos e do Rosário, Centro. Justificativa: Trata-se de pequeno trecho local com buracos e que necessita de nivelamento do asfalto e construção de </w:t>
      </w:r>
      <w:proofErr w:type="spellStart"/>
      <w:r w:rsidRPr="00662E3E">
        <w:rPr>
          <w:rFonts w:ascii="Times New Roman" w:hAnsi="Times New Roman" w:cs="Times New Roman"/>
        </w:rPr>
        <w:t>canaleta</w:t>
      </w:r>
      <w:proofErr w:type="spellEnd"/>
      <w:r w:rsidRPr="00662E3E">
        <w:rPr>
          <w:rFonts w:ascii="Times New Roman" w:hAnsi="Times New Roman" w:cs="Times New Roman"/>
        </w:rPr>
        <w:t>.</w:t>
      </w:r>
    </w:p>
    <w:p w:rsidR="00B3071A" w:rsidRPr="00662E3E" w:rsidRDefault="00B3071A" w:rsidP="00662E3E">
      <w:pPr>
        <w:jc w:val="both"/>
        <w:rPr>
          <w:rFonts w:ascii="Times New Roman" w:hAnsi="Times New Roman" w:cs="Times New Roman"/>
        </w:rPr>
      </w:pPr>
    </w:p>
    <w:p w:rsidR="00B3071A" w:rsidRPr="00662E3E" w:rsidRDefault="00B3071A" w:rsidP="00662E3E">
      <w:pPr>
        <w:jc w:val="both"/>
        <w:rPr>
          <w:rFonts w:ascii="Times New Roman" w:hAnsi="Times New Roman" w:cs="Times New Roman"/>
          <w:sz w:val="24"/>
          <w:szCs w:val="24"/>
        </w:rPr>
      </w:pPr>
      <w:r w:rsidRPr="00662E3E">
        <w:rPr>
          <w:rFonts w:ascii="Times New Roman" w:hAnsi="Times New Roman" w:cs="Times New Roman"/>
          <w:sz w:val="24"/>
          <w:szCs w:val="24"/>
        </w:rPr>
        <w:t>Requerimento: Requer ao Prefeito Municipal que determine ao setor competente prestar informações sobre a indicação deste Vereador, apresentada no ano de 2018, na qual solicitou que fosse o proprietário do lote situado na Rua João Eleutério, defronte ao nº 190, Centro, para construção de passeio.</w:t>
      </w:r>
    </w:p>
    <w:p w:rsidR="00662E3E" w:rsidRPr="00662E3E" w:rsidRDefault="00662E3E" w:rsidP="00662E3E">
      <w:pPr>
        <w:jc w:val="both"/>
        <w:rPr>
          <w:rFonts w:ascii="Times New Roman" w:hAnsi="Times New Roman" w:cs="Times New Roman"/>
        </w:rPr>
      </w:pPr>
      <w:r w:rsidRPr="00662E3E">
        <w:rPr>
          <w:rFonts w:ascii="Times New Roman" w:hAnsi="Times New Roman" w:cs="Times New Roman"/>
          <w:sz w:val="24"/>
          <w:szCs w:val="24"/>
        </w:rPr>
        <w:t xml:space="preserve">Justificativa: Este vereador não recebeu retorno do Município quanto à indicação, sendo certo que a situação no </w:t>
      </w:r>
      <w:proofErr w:type="gramStart"/>
      <w:r w:rsidRPr="00662E3E">
        <w:rPr>
          <w:rFonts w:ascii="Times New Roman" w:hAnsi="Times New Roman" w:cs="Times New Roman"/>
          <w:sz w:val="24"/>
          <w:szCs w:val="24"/>
        </w:rPr>
        <w:t>local continua</w:t>
      </w:r>
      <w:proofErr w:type="gramEnd"/>
      <w:r w:rsidRPr="00662E3E">
        <w:rPr>
          <w:rFonts w:ascii="Times New Roman" w:hAnsi="Times New Roman" w:cs="Times New Roman"/>
          <w:sz w:val="24"/>
          <w:szCs w:val="24"/>
        </w:rPr>
        <w:t xml:space="preserve"> a mesma, ou seja, o muro do lote está instalado exatamente na divisa com a via de trânsito, o que obriga os transeuntes  a deambular na rua.</w:t>
      </w:r>
    </w:p>
    <w:sectPr w:rsidR="00662E3E" w:rsidRPr="00662E3E" w:rsidSect="00890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849C9"/>
    <w:rsid w:val="002849C9"/>
    <w:rsid w:val="00662E3E"/>
    <w:rsid w:val="008046EA"/>
    <w:rsid w:val="008904AC"/>
    <w:rsid w:val="00B3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2019-06-16T13:57:00Z</dcterms:created>
  <dcterms:modified xsi:type="dcterms:W3CDTF">2019-06-16T22:52:00Z</dcterms:modified>
</cp:coreProperties>
</file>